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Heading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0325060C" w:rsidR="00964D60" w:rsidRPr="00ED0253" w:rsidRDefault="00964D60" w:rsidP="00771FE6">
            <w:pPr>
              <w:spacing w:after="0" w:line="240" w:lineRule="auto"/>
              <w:rPr>
                <w:rFonts w:ascii="Calibri Light" w:hAnsi="Calibri Light" w:cs="Calibri Light"/>
                <w:sz w:val="22"/>
                <w:szCs w:val="22"/>
              </w:rPr>
            </w:pPr>
            <w:r w:rsidRPr="00ED0253">
              <w:rPr>
                <w:rFonts w:ascii="Calibri Light" w:hAnsi="Calibri Light" w:cs="Calibri Light"/>
                <w:sz w:val="22"/>
                <w:szCs w:val="22"/>
              </w:rPr>
              <w:t xml:space="preserve">Pradedamas ne anksčiau nei po </w:t>
            </w:r>
            <w:r w:rsidR="00581E63" w:rsidRPr="00ED0253">
              <w:rPr>
                <w:rFonts w:ascii="Calibri Light" w:hAnsi="Calibri Light" w:cs="Calibri Light"/>
                <w:sz w:val="22"/>
                <w:szCs w:val="22"/>
              </w:rPr>
              <w:t xml:space="preserve">30 </w:t>
            </w:r>
            <w:r w:rsidRPr="00ED0253">
              <w:rPr>
                <w:rFonts w:ascii="Calibri Light" w:hAnsi="Calibri Light" w:cs="Calibri Light"/>
                <w:sz w:val="22"/>
                <w:szCs w:val="22"/>
              </w:rPr>
              <w:t>minučių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B7A1D1" w14:textId="204B208A" w:rsidR="00964D60" w:rsidRPr="00ED0253" w:rsidRDefault="00ED0253" w:rsidP="00771FE6">
            <w:pPr>
              <w:spacing w:after="0" w:line="240" w:lineRule="auto"/>
              <w:rPr>
                <w:rFonts w:ascii="Calibri Light" w:hAnsi="Calibri Light" w:cs="Calibri Light"/>
                <w:sz w:val="22"/>
                <w:szCs w:val="22"/>
              </w:rPr>
            </w:pPr>
            <w:r w:rsidRPr="00ED0253">
              <w:rPr>
                <w:rFonts w:ascii="Calibri Light" w:hAnsi="Calibri Light" w:cs="Calibri Light"/>
                <w:sz w:val="22"/>
                <w:szCs w:val="22"/>
              </w:rPr>
              <w:t>6</w:t>
            </w:r>
            <w:r w:rsidR="00964D60" w:rsidRPr="00ED0253">
              <w:rPr>
                <w:rFonts w:ascii="Calibri Light" w:hAnsi="Calibri Light" w:cs="Calibri Light"/>
                <w:sz w:val="22"/>
                <w:szCs w:val="22"/>
              </w:rPr>
              <w:t xml:space="preserve"> dien</w:t>
            </w:r>
            <w:r w:rsidRPr="00ED0253">
              <w:rPr>
                <w:rFonts w:ascii="Calibri Light" w:hAnsi="Calibri Light" w:cs="Calibri Light"/>
                <w:sz w:val="22"/>
                <w:szCs w:val="22"/>
              </w:rPr>
              <w:t>os</w:t>
            </w:r>
            <w:r w:rsidR="00964D60" w:rsidRPr="00ED0253">
              <w:rPr>
                <w:rFonts w:ascii="Calibri Light" w:hAnsi="Calibri Light" w:cs="Calibri Light"/>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3250437C" w14:textId="77777777" w:rsidR="00964D60" w:rsidRPr="006C7595" w:rsidRDefault="00964D60" w:rsidP="00ED0253">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3A20C9EF" w:rsidR="00964D60" w:rsidRPr="00ED0253" w:rsidRDefault="00ED0253" w:rsidP="00771FE6">
            <w:pPr>
              <w:spacing w:after="0" w:line="240" w:lineRule="auto"/>
              <w:rPr>
                <w:rFonts w:ascii="Calibri Light" w:hAnsi="Calibri Light" w:cs="Calibri Light"/>
                <w:sz w:val="22"/>
                <w:szCs w:val="22"/>
              </w:rPr>
            </w:pPr>
            <w:r w:rsidRPr="00ED0253">
              <w:rPr>
                <w:rFonts w:ascii="Calibri Light" w:hAnsi="Calibri Light" w:cs="Calibri Light"/>
                <w:sz w:val="22"/>
                <w:szCs w:val="22"/>
              </w:rPr>
              <w:t xml:space="preserve">4 dienos </w:t>
            </w:r>
            <w:r w:rsidR="00964D60" w:rsidRPr="00ED0253">
              <w:rPr>
                <w:rFonts w:ascii="Calibri Light" w:hAnsi="Calibri Light" w:cs="Calibri Light"/>
                <w:sz w:val="22"/>
                <w:szCs w:val="22"/>
              </w:rPr>
              <w:t>iki pasiūlymų pateikimo termino dienos</w:t>
            </w:r>
          </w:p>
        </w:tc>
        <w:tc>
          <w:tcPr>
            <w:tcW w:w="2954" w:type="dxa"/>
            <w:shd w:val="clear" w:color="auto" w:fill="auto"/>
            <w:tcMar>
              <w:top w:w="0" w:type="dxa"/>
              <w:left w:w="108" w:type="dxa"/>
              <w:bottom w:w="0" w:type="dxa"/>
              <w:right w:w="108" w:type="dxa"/>
            </w:tcMar>
          </w:tcPr>
          <w:p w14:paraId="7516E90A" w14:textId="16EFA121"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ED0253" w:rsidRDefault="00964D60" w:rsidP="00964D60">
            <w:pPr>
              <w:pStyle w:val="ListParagraph"/>
              <w:numPr>
                <w:ilvl w:val="0"/>
                <w:numId w:val="1"/>
              </w:numPr>
              <w:spacing w:after="0" w:line="240" w:lineRule="auto"/>
              <w:rPr>
                <w:rFonts w:ascii="Calibri Light" w:hAnsi="Calibri Light" w:cs="Calibri Light"/>
                <w:bCs/>
                <w:highlight w:val="yellow"/>
              </w:rPr>
            </w:pPr>
          </w:p>
        </w:tc>
        <w:tc>
          <w:tcPr>
            <w:tcW w:w="2531" w:type="dxa"/>
            <w:shd w:val="clear" w:color="auto" w:fill="auto"/>
            <w:tcMar>
              <w:top w:w="0" w:type="dxa"/>
              <w:left w:w="108" w:type="dxa"/>
              <w:bottom w:w="0" w:type="dxa"/>
              <w:right w:w="108" w:type="dxa"/>
            </w:tcMar>
          </w:tcPr>
          <w:p w14:paraId="57194297" w14:textId="77777777" w:rsidR="00964D60" w:rsidRPr="00ED0253" w:rsidRDefault="00964D60" w:rsidP="00771FE6">
            <w:pPr>
              <w:spacing w:after="0" w:line="240" w:lineRule="auto"/>
              <w:rPr>
                <w:rFonts w:ascii="Calibri Light" w:hAnsi="Calibri Light" w:cs="Calibri Light"/>
                <w:sz w:val="22"/>
                <w:szCs w:val="22"/>
                <w:highlight w:val="yellow"/>
              </w:rPr>
            </w:pPr>
            <w:r w:rsidRPr="00ED0253">
              <w:rPr>
                <w:rFonts w:ascii="Calibri Light" w:hAnsi="Calibri Light" w:cs="Calibri Light"/>
                <w:sz w:val="22"/>
                <w:szCs w:val="22"/>
                <w:highlight w:val="yellow"/>
              </w:rPr>
              <w:t>Objekto apžiūra bus vykdoma:</w:t>
            </w:r>
          </w:p>
        </w:tc>
        <w:tc>
          <w:tcPr>
            <w:tcW w:w="3643" w:type="dxa"/>
            <w:shd w:val="clear" w:color="auto" w:fill="auto"/>
            <w:tcMar>
              <w:top w:w="0" w:type="dxa"/>
              <w:left w:w="108" w:type="dxa"/>
              <w:bottom w:w="0" w:type="dxa"/>
              <w:right w:w="108" w:type="dxa"/>
            </w:tcMar>
          </w:tcPr>
          <w:p w14:paraId="7F1C8420" w14:textId="77777777" w:rsidR="00964D60" w:rsidRPr="00ED0253" w:rsidRDefault="00964D60" w:rsidP="00771FE6">
            <w:pPr>
              <w:spacing w:after="0" w:line="240" w:lineRule="auto"/>
              <w:rPr>
                <w:rFonts w:ascii="Calibri Light" w:hAnsi="Calibri Light" w:cs="Calibri Light"/>
                <w:i/>
                <w:iCs/>
                <w:color w:val="FF0000"/>
                <w:sz w:val="22"/>
                <w:szCs w:val="22"/>
                <w:highlight w:val="yellow"/>
              </w:rPr>
            </w:pPr>
            <w:r w:rsidRPr="00ED0253">
              <w:rPr>
                <w:rFonts w:ascii="Calibri Light" w:hAnsi="Calibri Light" w:cs="Calibri Light"/>
                <w:i/>
                <w:iCs/>
                <w:color w:val="FF0000"/>
                <w:sz w:val="22"/>
                <w:szCs w:val="22"/>
                <w:highlight w:val="yellow"/>
              </w:rPr>
              <w:t>Jei numatoma objekto apžiūra, bet nenustatoma konkreti data:</w:t>
            </w:r>
          </w:p>
          <w:p w14:paraId="0405C7B3" w14:textId="77777777" w:rsidR="00964D60" w:rsidRPr="00ED0253" w:rsidRDefault="00964D60" w:rsidP="00771FE6">
            <w:pPr>
              <w:spacing w:after="0" w:line="240" w:lineRule="auto"/>
              <w:rPr>
                <w:rFonts w:ascii="Calibri Light" w:hAnsi="Calibri Light" w:cs="Calibri Light"/>
                <w:sz w:val="22"/>
                <w:szCs w:val="22"/>
                <w:highlight w:val="yellow"/>
              </w:rPr>
            </w:pPr>
            <w:r w:rsidRPr="00ED0253">
              <w:rPr>
                <w:rFonts w:ascii="Calibri Light" w:hAnsi="Calibri Light" w:cs="Calibri Light"/>
                <w:sz w:val="22"/>
                <w:szCs w:val="22"/>
                <w:highlight w:val="yellow"/>
              </w:rPr>
              <w:t>Tiekėjui, norinčiam apžiūrėti objektą, CVP IS priemonėmis pateikus prašymą ne vėliau kaip</w:t>
            </w:r>
          </w:p>
          <w:p w14:paraId="0A5C856B" w14:textId="77777777" w:rsidR="004B4DDD" w:rsidRPr="00ED0253" w:rsidRDefault="00964D60" w:rsidP="004B4DDD">
            <w:pPr>
              <w:spacing w:after="0" w:line="240" w:lineRule="auto"/>
              <w:rPr>
                <w:rFonts w:ascii="Calibri Light" w:hAnsi="Calibri Light" w:cs="Calibri Light"/>
                <w:iCs/>
                <w:color w:val="00B050"/>
                <w:sz w:val="22"/>
                <w:szCs w:val="22"/>
                <w:highlight w:val="yellow"/>
              </w:rPr>
            </w:pPr>
            <w:r w:rsidRPr="00ED0253">
              <w:rPr>
                <w:rFonts w:ascii="Calibri Light" w:hAnsi="Calibri Light" w:cs="Calibri Light"/>
                <w:iCs/>
                <w:color w:val="00B050"/>
                <w:sz w:val="22"/>
                <w:szCs w:val="22"/>
                <w:highlight w:val="yellow"/>
              </w:rPr>
              <w:t>[įrašyti datą, iki kada turi būti pateiktas prašymas]</w:t>
            </w:r>
          </w:p>
          <w:p w14:paraId="676CBCCA" w14:textId="6927563F" w:rsidR="004B4DDD" w:rsidRPr="00ED0253" w:rsidRDefault="004B4DDD" w:rsidP="004B4DDD">
            <w:pPr>
              <w:spacing w:after="0" w:line="240" w:lineRule="auto"/>
              <w:rPr>
                <w:rFonts w:ascii="Calibri Light" w:hAnsi="Calibri Light" w:cs="Calibri Light"/>
                <w:i/>
                <w:iCs/>
                <w:color w:val="00B050"/>
                <w:sz w:val="22"/>
                <w:szCs w:val="22"/>
                <w:highlight w:val="yellow"/>
              </w:rPr>
            </w:pPr>
            <w:r w:rsidRPr="00ED0253">
              <w:rPr>
                <w:rFonts w:ascii="Calibri Light" w:hAnsi="Calibri Light" w:cs="Calibri Light"/>
                <w:i/>
                <w:iCs/>
                <w:color w:val="00B050"/>
                <w:sz w:val="22"/>
                <w:szCs w:val="22"/>
                <w:highlight w:val="yellow"/>
              </w:rPr>
              <w:t xml:space="preserve">Arba </w:t>
            </w:r>
            <w:r w:rsidRPr="00ED0253">
              <w:rPr>
                <w:rFonts w:ascii="Calibri Light" w:hAnsi="Calibri Light" w:cs="Calibri Light"/>
                <w:highlight w:val="yellow"/>
              </w:rPr>
              <w:t>Apžiūra gali būti atliekama likus ne mažiau kaip 7 dienoms iki pasiūlymų pateikimo termino pabaigos.</w:t>
            </w:r>
          </w:p>
          <w:p w14:paraId="3B051CD9" w14:textId="1A772254" w:rsidR="00964D60" w:rsidRPr="00ED0253" w:rsidRDefault="00964D60" w:rsidP="004B4DDD">
            <w:pPr>
              <w:spacing w:after="0" w:line="240" w:lineRule="auto"/>
              <w:rPr>
                <w:rFonts w:ascii="Calibri Light" w:hAnsi="Calibri Light" w:cs="Calibri Light"/>
                <w:i/>
                <w:iCs/>
                <w:color w:val="FF0000"/>
                <w:sz w:val="22"/>
                <w:szCs w:val="22"/>
                <w:highlight w:val="yellow"/>
              </w:rPr>
            </w:pPr>
            <w:r w:rsidRPr="00ED0253">
              <w:rPr>
                <w:rFonts w:ascii="Calibri Light" w:hAnsi="Calibri Light" w:cs="Calibri Light"/>
                <w:i/>
                <w:iCs/>
                <w:color w:val="FF0000"/>
                <w:sz w:val="22"/>
                <w:szCs w:val="22"/>
                <w:highlight w:val="yellow"/>
              </w:rPr>
              <w:t>Jei nustatoma konkreti objekto apžiūros data (-os):</w:t>
            </w:r>
          </w:p>
          <w:p w14:paraId="4E30802E" w14:textId="77777777" w:rsidR="00964D60" w:rsidRPr="00ED0253" w:rsidRDefault="00964D60" w:rsidP="00771FE6">
            <w:pPr>
              <w:spacing w:after="0" w:line="240" w:lineRule="auto"/>
              <w:rPr>
                <w:rFonts w:ascii="Calibri Light" w:hAnsi="Calibri Light" w:cs="Calibri Light"/>
                <w:iCs/>
                <w:color w:val="00B050"/>
                <w:sz w:val="22"/>
                <w:szCs w:val="22"/>
                <w:highlight w:val="yellow"/>
              </w:rPr>
            </w:pPr>
            <w:r w:rsidRPr="00ED0253">
              <w:rPr>
                <w:rFonts w:ascii="Calibri Light" w:hAnsi="Calibri Light" w:cs="Calibri Light"/>
                <w:iCs/>
                <w:color w:val="00B050"/>
                <w:sz w:val="22"/>
                <w:szCs w:val="22"/>
                <w:highlight w:val="yellow"/>
              </w:rPr>
              <w:t>[nurodyti konkrečią dieną (-as), jei reikia, – valandas]</w:t>
            </w:r>
          </w:p>
          <w:p w14:paraId="35B24C43" w14:textId="77777777" w:rsidR="00964D60" w:rsidRPr="00ED0253" w:rsidRDefault="00964D60" w:rsidP="00771FE6">
            <w:pPr>
              <w:spacing w:after="0" w:line="240" w:lineRule="auto"/>
              <w:rPr>
                <w:rFonts w:ascii="Calibri Light" w:hAnsi="Calibri Light" w:cs="Calibri Light"/>
                <w:i/>
                <w:iCs/>
                <w:color w:val="FF0000"/>
                <w:sz w:val="22"/>
                <w:szCs w:val="22"/>
                <w:highlight w:val="yellow"/>
              </w:rPr>
            </w:pPr>
            <w:r w:rsidRPr="00ED0253">
              <w:rPr>
                <w:rFonts w:ascii="Calibri Light" w:hAnsi="Calibri Light" w:cs="Calibri Light"/>
                <w:i/>
                <w:iCs/>
                <w:color w:val="FF0000"/>
                <w:sz w:val="22"/>
                <w:szCs w:val="22"/>
                <w:highlight w:val="yellow"/>
              </w:rPr>
              <w:t>Jeigu objekto apžiūra nebus vykdoma:</w:t>
            </w:r>
          </w:p>
          <w:p w14:paraId="1424813B" w14:textId="77777777" w:rsidR="00964D60" w:rsidRPr="00ED0253" w:rsidRDefault="00964D60" w:rsidP="00771FE6">
            <w:pPr>
              <w:spacing w:after="0" w:line="240" w:lineRule="auto"/>
              <w:rPr>
                <w:rFonts w:ascii="Calibri Light" w:hAnsi="Calibri Light" w:cs="Calibri Light"/>
                <w:iCs/>
                <w:color w:val="FF0000"/>
                <w:sz w:val="22"/>
                <w:szCs w:val="22"/>
                <w:highlight w:val="yellow"/>
              </w:rPr>
            </w:pPr>
            <w:r w:rsidRPr="00ED0253">
              <w:rPr>
                <w:rFonts w:ascii="Calibri Light" w:hAnsi="Calibri Light" w:cs="Calibri Light"/>
                <w:iCs/>
                <w:sz w:val="22"/>
                <w:szCs w:val="22"/>
                <w:highlight w:val="yellow"/>
              </w:rPr>
              <w:t>NETAIKOMA</w:t>
            </w:r>
          </w:p>
        </w:tc>
        <w:tc>
          <w:tcPr>
            <w:tcW w:w="2954" w:type="dxa"/>
            <w:shd w:val="clear" w:color="auto" w:fill="auto"/>
            <w:tcMar>
              <w:top w:w="0" w:type="dxa"/>
              <w:left w:w="108" w:type="dxa"/>
              <w:bottom w:w="0" w:type="dxa"/>
              <w:right w:w="108" w:type="dxa"/>
            </w:tcMar>
          </w:tcPr>
          <w:p w14:paraId="577E7492" w14:textId="77777777" w:rsidR="00964D60" w:rsidRPr="00ED0253" w:rsidRDefault="00964D60" w:rsidP="00771FE6">
            <w:pPr>
              <w:spacing w:after="0" w:line="240" w:lineRule="auto"/>
              <w:rPr>
                <w:rFonts w:ascii="Calibri Light" w:hAnsi="Calibri Light" w:cs="Calibri Light"/>
                <w:sz w:val="22"/>
                <w:szCs w:val="22"/>
                <w:highlight w:val="yellow"/>
              </w:rPr>
            </w:pPr>
            <w:r w:rsidRPr="00ED0253">
              <w:rPr>
                <w:rFonts w:ascii="Calibri Light" w:hAnsi="Calibri Light" w:cs="Calibri Light"/>
                <w:color w:val="00B050"/>
                <w:sz w:val="22"/>
                <w:szCs w:val="22"/>
                <w:highlight w:val="yellow"/>
              </w:rPr>
              <w:t>[Nurodyti objekto apžiūros vietą]</w:t>
            </w: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104A5F22" w:rsidR="00964D60" w:rsidRPr="006C7595" w:rsidRDefault="00964D60" w:rsidP="00ED0253">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10306130"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43EA132E"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ED0253">
              <w:rPr>
                <w:rFonts w:ascii="Calibri Light" w:hAnsi="Calibri Light" w:cs="Calibri Light"/>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BF962AB" w14:textId="77777777" w:rsidR="00ED0253" w:rsidRPr="006C7595" w:rsidRDefault="00ED0253" w:rsidP="00ED0253">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394B0A4C" w:rsidR="00964D60" w:rsidRPr="006C7595" w:rsidRDefault="00ED0253" w:rsidP="00ED0253">
            <w:pPr>
              <w:spacing w:after="0" w:line="240" w:lineRule="auto"/>
              <w:rPr>
                <w:rFonts w:ascii="Calibri Light" w:hAnsi="Calibri Light" w:cs="Calibri Light"/>
                <w:iCs/>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60927B20" w14:textId="77777777" w:rsidR="00ED0253" w:rsidRPr="006C7595" w:rsidRDefault="00ED0253" w:rsidP="00ED0253">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B10B370" w14:textId="0ED6C6BA"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 xml:space="preserve">Pasiūlymo galiojimo užtikrinimas pirkimo </w:t>
            </w:r>
            <w:r w:rsidRPr="006C7595">
              <w:rPr>
                <w:rFonts w:ascii="Calibri Light" w:hAnsi="Calibri Light" w:cs="Calibri Light"/>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6E8A653F" w14:textId="77777777" w:rsidR="00ED0253" w:rsidRPr="006C7595" w:rsidRDefault="00ED0253" w:rsidP="00ED0253">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lastRenderedPageBreak/>
              <w:t>NETAIKOMA</w:t>
            </w:r>
          </w:p>
          <w:p w14:paraId="7D979053" w14:textId="4E5B0DEF" w:rsidR="00964D60" w:rsidRPr="006C7595" w:rsidRDefault="00ED0253" w:rsidP="00ED0253">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3A88C59A" w14:textId="5C3C67F7"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712708D6" w14:textId="0476A98E" w:rsidR="00964D60" w:rsidRPr="006C7595" w:rsidRDefault="00964D60" w:rsidP="00ED0253">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ED0253">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ListParagraph"/>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w:t>
            </w:r>
            <w:r w:rsidRPr="006C7595">
              <w:rPr>
                <w:rFonts w:ascii="Calibri Light" w:hAnsi="Calibri Light" w:cs="Calibri Light"/>
                <w:sz w:val="22"/>
                <w:szCs w:val="22"/>
              </w:rPr>
              <w:lastRenderedPageBreak/>
              <w:t>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ListParagraph"/>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suinteresuotas dalyvis paprašys perkančiojo subjekto pateikti laimėjusį pasiūlymą</w:t>
            </w:r>
          </w:p>
        </w:tc>
        <w:tc>
          <w:tcPr>
            <w:tcW w:w="3643" w:type="dxa"/>
            <w:shd w:val="clear" w:color="auto" w:fill="auto"/>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1A09AC"/>
    <w:rsid w:val="002A37CC"/>
    <w:rsid w:val="003B395B"/>
    <w:rsid w:val="004B4DDD"/>
    <w:rsid w:val="004C1363"/>
    <w:rsid w:val="00532B2D"/>
    <w:rsid w:val="00581E63"/>
    <w:rsid w:val="005A3094"/>
    <w:rsid w:val="00654A76"/>
    <w:rsid w:val="006A3379"/>
    <w:rsid w:val="006C7595"/>
    <w:rsid w:val="006F7F20"/>
    <w:rsid w:val="008767BA"/>
    <w:rsid w:val="009446BE"/>
    <w:rsid w:val="00964D60"/>
    <w:rsid w:val="00AA66DD"/>
    <w:rsid w:val="00EB6016"/>
    <w:rsid w:val="00ED0253"/>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2773</Words>
  <Characters>1581</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14</cp:revision>
  <dcterms:created xsi:type="dcterms:W3CDTF">2023-09-21T06:41:00Z</dcterms:created>
  <dcterms:modified xsi:type="dcterms:W3CDTF">2025-04-03T12:59:00Z</dcterms:modified>
</cp:coreProperties>
</file>